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6B92" w14:textId="37A6F6E4" w:rsidR="00D25B17" w:rsidRDefault="009A1E68" w:rsidP="004C3AC8">
      <w:r>
        <w:t xml:space="preserve"> </w:t>
      </w:r>
      <w:r w:rsidR="00D25B17">
        <w:t xml:space="preserve">                                       </w:t>
      </w:r>
      <w:r w:rsidR="00D25B17">
        <w:rPr>
          <w:noProof/>
        </w:rPr>
        <w:drawing>
          <wp:inline distT="0" distB="0" distL="0" distR="0" wp14:anchorId="0269A9C0" wp14:editId="2AA1E7E5">
            <wp:extent cx="3810000" cy="716280"/>
            <wp:effectExtent l="0" t="0" r="0" b="7620"/>
            <wp:docPr id="251872676" name="Billede 1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5C7B" w14:textId="56085CCA" w:rsidR="004C3AC8" w:rsidRPr="001C4AE3" w:rsidRDefault="009329DA" w:rsidP="004C3AC8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BD8FA" wp14:editId="2151ACCF">
                <wp:simplePos x="0" y="0"/>
                <wp:positionH relativeFrom="column">
                  <wp:posOffset>2674620</wp:posOffset>
                </wp:positionH>
                <wp:positionV relativeFrom="paragraph">
                  <wp:posOffset>198120</wp:posOffset>
                </wp:positionV>
                <wp:extent cx="3878580" cy="2202180"/>
                <wp:effectExtent l="0" t="0" r="7620" b="7620"/>
                <wp:wrapNone/>
                <wp:docPr id="85754337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3D9E2" w14:textId="5EE919D2" w:rsidR="004C3AC8" w:rsidRPr="00D25B17" w:rsidRDefault="00E5745E" w:rsidP="00E574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Regner Birkelund</w:t>
                            </w:r>
                            <w:r w:rsidR="004C3AC8"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</w:t>
                            </w:r>
                            <w:r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fortæller om</w:t>
                            </w:r>
                          </w:p>
                          <w:p w14:paraId="56EFF3B0" w14:textId="6795CD7D" w:rsidR="00E5745E" w:rsidRPr="00D25B17" w:rsidRDefault="00E5745E" w:rsidP="00E574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N.F.S. Grundtvig</w:t>
                            </w:r>
                            <w:r w:rsidR="00685866"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  <w:p w14:paraId="0A8F8648" w14:textId="7D2BF50C" w:rsidR="00685866" w:rsidRPr="00D25B17" w:rsidRDefault="00377041" w:rsidP="00E5745E">
                            <w:pPr>
                              <w:jc w:val="center"/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</w:pPr>
                            <w:r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M</w:t>
                            </w:r>
                            <w:r w:rsidR="00685866" w:rsidRPr="00D25B17"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enneskesyn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BD8F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10.6pt;margin-top:15.6pt;width:305.4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" fillcolor="white [3201]" stroked="f" strokeweight=".5pt">
                <v:textbox>
                  <w:txbxContent>
                    <w:p w14:paraId="6E93D9E2" w14:textId="5EE919D2" w:rsidR="004C3AC8" w:rsidRPr="00D25B17" w:rsidRDefault="00E5745E" w:rsidP="00E5745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</w:pPr>
                      <w:r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Regner Birkelund</w:t>
                      </w:r>
                      <w:r w:rsidR="004C3AC8"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 xml:space="preserve">, </w:t>
                      </w:r>
                      <w:r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fortæller om</w:t>
                      </w:r>
                    </w:p>
                    <w:p w14:paraId="56EFF3B0" w14:textId="6795CD7D" w:rsidR="00E5745E" w:rsidRPr="00D25B17" w:rsidRDefault="00E5745E" w:rsidP="00E5745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</w:pPr>
                      <w:r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N.F.S. Grundtvig</w:t>
                      </w:r>
                      <w:r w:rsidR="00685866"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s</w:t>
                      </w:r>
                    </w:p>
                    <w:p w14:paraId="0A8F8648" w14:textId="7D2BF50C" w:rsidR="00685866" w:rsidRPr="00D25B17" w:rsidRDefault="00377041" w:rsidP="00E5745E">
                      <w:pPr>
                        <w:jc w:val="center"/>
                        <w:rPr>
                          <w:rFonts w:ascii="Verdana" w:hAnsi="Verdana"/>
                          <w:sz w:val="52"/>
                          <w:szCs w:val="52"/>
                        </w:rPr>
                      </w:pPr>
                      <w:r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M</w:t>
                      </w:r>
                      <w:r w:rsidR="00685866" w:rsidRPr="00D25B17"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enneskesyn</w:t>
                      </w:r>
                      <w:r>
                        <w:rPr>
                          <w:rFonts w:ascii="Verdana" w:hAnsi="Verdana"/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7041">
        <w:t xml:space="preserve">                                             </w:t>
      </w:r>
      <w:r w:rsidR="00186DB2">
        <w:t xml:space="preserve">                    </w:t>
      </w:r>
      <w:r w:rsidR="001C4AE3">
        <w:t xml:space="preserve">                    </w:t>
      </w:r>
      <w:r w:rsidR="00186DB2">
        <w:t xml:space="preserve"> </w:t>
      </w:r>
      <w:r w:rsidR="00186DB2" w:rsidRPr="001C4AE3">
        <w:rPr>
          <w:b/>
          <w:bCs/>
          <w:sz w:val="24"/>
          <w:szCs w:val="24"/>
        </w:rPr>
        <w:t>Billund lokal afdeling</w:t>
      </w:r>
      <w:r w:rsidR="000818EC">
        <w:rPr>
          <w:b/>
          <w:bCs/>
          <w:sz w:val="24"/>
          <w:szCs w:val="24"/>
        </w:rPr>
        <w:t>.</w:t>
      </w:r>
    </w:p>
    <w:p w14:paraId="121EBF64" w14:textId="5932B2D3" w:rsidR="004C3AC8" w:rsidRDefault="00D25B17" w:rsidP="004C3AC8">
      <w:r>
        <w:rPr>
          <w:noProof/>
        </w:rPr>
        <w:drawing>
          <wp:anchor distT="0" distB="0" distL="114300" distR="114300" simplePos="0" relativeHeight="251664384" behindDoc="1" locked="0" layoutInCell="1" allowOverlap="1" wp14:anchorId="31BFCACD" wp14:editId="7FA7D617">
            <wp:simplePos x="0" y="0"/>
            <wp:positionH relativeFrom="column">
              <wp:posOffset>-45720</wp:posOffset>
            </wp:positionH>
            <wp:positionV relativeFrom="paragraph">
              <wp:posOffset>87630</wp:posOffset>
            </wp:positionV>
            <wp:extent cx="208026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63" y="21392"/>
                <wp:lineTo x="21363" y="0"/>
                <wp:lineTo x="0" y="0"/>
              </wp:wrapPolygon>
            </wp:wrapTight>
            <wp:docPr id="2037736646" name="Billede 2037736646" descr="Et billede, der indeholder person, græs, Ansigt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36646" name="Billede 2037736646" descr="Et billede, der indeholder person, græs, Ansigt, sky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DF7FE" w14:textId="1139053C" w:rsidR="00443113" w:rsidRDefault="00443113" w:rsidP="00443113">
      <w:pPr>
        <w:pStyle w:val="NormalWeb"/>
      </w:pPr>
    </w:p>
    <w:p w14:paraId="40A11799" w14:textId="77777777" w:rsidR="004C3AC8" w:rsidRDefault="004C3AC8" w:rsidP="004C3AC8"/>
    <w:p w14:paraId="7F13323A" w14:textId="77777777" w:rsidR="004C3AC8" w:rsidRDefault="004C3AC8" w:rsidP="004C3AC8"/>
    <w:p w14:paraId="1E7ADF9F" w14:textId="77777777" w:rsidR="004C3AC8" w:rsidRDefault="004C3AC8" w:rsidP="004C3AC8"/>
    <w:p w14:paraId="6AE196AC" w14:textId="77777777" w:rsidR="004C3AC8" w:rsidRDefault="004C3AC8" w:rsidP="004C3AC8"/>
    <w:p w14:paraId="6B5E425D" w14:textId="77777777" w:rsidR="004C3AC8" w:rsidRDefault="004C3AC8" w:rsidP="004C3AC8"/>
    <w:p w14:paraId="0B833CA0" w14:textId="50A7DF43" w:rsidR="004C3AC8" w:rsidRPr="00D25B17" w:rsidRDefault="00443113" w:rsidP="004C3AC8">
      <w:pPr>
        <w:pStyle w:val="yiv3015580392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32"/>
          <w:szCs w:val="32"/>
        </w:rPr>
      </w:pPr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Regner Birkelund </w:t>
      </w:r>
      <w:r w:rsidR="00EC2CBC" w:rsidRPr="00D25B17">
        <w:rPr>
          <w:rFonts w:ascii="Calibri" w:hAnsi="Calibri" w:cs="Calibri"/>
          <w:b/>
          <w:bCs/>
          <w:color w:val="1D2228"/>
          <w:sz w:val="32"/>
          <w:szCs w:val="32"/>
        </w:rPr>
        <w:t>er født og opvokset i Vorbasse.</w:t>
      </w:r>
    </w:p>
    <w:p w14:paraId="7719449C" w14:textId="25DBD9C2" w:rsidR="00EC2CBC" w:rsidRPr="00D25B17" w:rsidRDefault="00EC2CBC" w:rsidP="004C3AC8">
      <w:pPr>
        <w:pStyle w:val="yiv3015580392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32"/>
          <w:szCs w:val="32"/>
        </w:rPr>
      </w:pPr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Han er uddannet cand.cur., </w:t>
      </w:r>
      <w:proofErr w:type="spellStart"/>
      <w:proofErr w:type="gramStart"/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>ph.d</w:t>
      </w:r>
      <w:proofErr w:type="spellEnd"/>
      <w:proofErr w:type="gramEnd"/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 og dr. </w:t>
      </w:r>
      <w:r w:rsidR="00BF50F7" w:rsidRPr="00D25B17">
        <w:rPr>
          <w:rFonts w:ascii="Calibri" w:hAnsi="Calibri" w:cs="Calibri"/>
          <w:b/>
          <w:bCs/>
          <w:color w:val="1D2228"/>
          <w:sz w:val="32"/>
          <w:szCs w:val="32"/>
        </w:rPr>
        <w:t>p</w:t>
      </w:r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>hil</w:t>
      </w:r>
      <w:r w:rsidR="00BF50F7" w:rsidRPr="00D25B17">
        <w:rPr>
          <w:rFonts w:ascii="Calibri" w:hAnsi="Calibri" w:cs="Calibri"/>
          <w:b/>
          <w:bCs/>
          <w:color w:val="1D2228"/>
          <w:sz w:val="32"/>
          <w:szCs w:val="32"/>
        </w:rPr>
        <w:t>. og har skrevet flere bøger deriblandt ”</w:t>
      </w:r>
      <w:r w:rsidR="009329DA" w:rsidRPr="00D25B17">
        <w:rPr>
          <w:rFonts w:ascii="Calibri" w:hAnsi="Calibri" w:cs="Calibri"/>
          <w:b/>
          <w:bCs/>
          <w:color w:val="1D2228"/>
          <w:sz w:val="32"/>
          <w:szCs w:val="32"/>
        </w:rPr>
        <w:t>Frihed til fælles bedste”</w:t>
      </w:r>
      <w:r w:rsidR="000821B8" w:rsidRPr="00D25B17">
        <w:rPr>
          <w:rFonts w:ascii="Calibri" w:hAnsi="Calibri" w:cs="Calibri"/>
          <w:b/>
          <w:bCs/>
          <w:color w:val="1D2228"/>
          <w:sz w:val="32"/>
          <w:szCs w:val="32"/>
        </w:rPr>
        <w:t>,</w:t>
      </w:r>
      <w:r w:rsidR="009329DA"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 som handler om Grundtvigs liv</w:t>
      </w:r>
      <w:r w:rsidR="000821B8"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, </w:t>
      </w:r>
      <w:r w:rsidR="009329DA" w:rsidRPr="00D25B17">
        <w:rPr>
          <w:rFonts w:ascii="Calibri" w:hAnsi="Calibri" w:cs="Calibri"/>
          <w:b/>
          <w:bCs/>
          <w:color w:val="1D2228"/>
          <w:sz w:val="32"/>
          <w:szCs w:val="32"/>
        </w:rPr>
        <w:t>tænkning</w:t>
      </w:r>
      <w:r w:rsidR="009D5527"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 og frihedsbegreb.</w:t>
      </w:r>
    </w:p>
    <w:p w14:paraId="4511EBC3" w14:textId="4876CA37" w:rsidR="009D5527" w:rsidRPr="00D25B17" w:rsidRDefault="00000DF5" w:rsidP="004C3AC8">
      <w:pPr>
        <w:pStyle w:val="yiv301558039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D22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55A154" wp14:editId="06071FCB">
            <wp:simplePos x="0" y="0"/>
            <wp:positionH relativeFrom="margin">
              <wp:posOffset>4450080</wp:posOffset>
            </wp:positionH>
            <wp:positionV relativeFrom="paragraph">
              <wp:posOffset>119380</wp:posOffset>
            </wp:positionV>
            <wp:extent cx="1889760" cy="2683510"/>
            <wp:effectExtent l="0" t="0" r="0" b="2540"/>
            <wp:wrapTight wrapText="bothSides">
              <wp:wrapPolygon edited="0">
                <wp:start x="0" y="0"/>
                <wp:lineTo x="0" y="21467"/>
                <wp:lineTo x="21339" y="21467"/>
                <wp:lineTo x="21339" y="0"/>
                <wp:lineTo x="0" y="0"/>
              </wp:wrapPolygon>
            </wp:wrapTight>
            <wp:docPr id="2" name="Billede 1" descr="Et billede, der indeholder tekst, Skæg, Ansigt, ansigtsbehå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tekst, Skæg, Ansigt, ansigtsbehår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E7A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>Grundtvig var teolog, præst, politiker, forfatter og foredragsholder.</w:t>
      </w:r>
      <w:r w:rsidR="00EF3E6A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 xml:space="preserve"> Han skrev mere end 1600 salmer, der b</w:t>
      </w:r>
      <w:r w:rsidR="00950E6E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>l</w:t>
      </w:r>
      <w:r w:rsidR="00EF3E6A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>.a. fortæller om hans kristendomsforståelse</w:t>
      </w:r>
      <w:r w:rsidR="00950E6E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 xml:space="preserve"> og</w:t>
      </w:r>
      <w:r w:rsidR="00EF3E6A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 xml:space="preserve"> hans tanker om </w:t>
      </w:r>
      <w:r w:rsidR="00950E6E" w:rsidRPr="00D25B17">
        <w:rPr>
          <w:rFonts w:ascii="Calibri" w:hAnsi="Calibri" w:cs="Calibri"/>
          <w:b/>
          <w:bCs/>
          <w:i/>
          <w:iCs/>
          <w:color w:val="1D2228"/>
          <w:sz w:val="32"/>
          <w:szCs w:val="32"/>
        </w:rPr>
        <w:t>frihed, fællesskab og oplysning.</w:t>
      </w:r>
    </w:p>
    <w:p w14:paraId="4A8DA952" w14:textId="77777777" w:rsidR="00950E6E" w:rsidRPr="00D25B17" w:rsidRDefault="00950E6E" w:rsidP="004C3AC8">
      <w:pPr>
        <w:pStyle w:val="yiv301558039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1D2228"/>
          <w:sz w:val="32"/>
          <w:szCs w:val="32"/>
        </w:rPr>
      </w:pPr>
    </w:p>
    <w:p w14:paraId="3E0FAF3F" w14:textId="656AACDF" w:rsidR="00C13B38" w:rsidRDefault="00486D04" w:rsidP="002A5D72">
      <w:pPr>
        <w:pStyle w:val="yiv3015580392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32"/>
          <w:szCs w:val="32"/>
        </w:rPr>
      </w:pPr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Omdrejningspunktet i foredraget vil være </w:t>
      </w:r>
      <w:r w:rsidR="002B47F8"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Grundtvigs </w:t>
      </w:r>
      <w:r w:rsidRP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ytringer i relation til </w:t>
      </w:r>
      <w:r w:rsidR="00A23D82" w:rsidRPr="00D25B17">
        <w:rPr>
          <w:rFonts w:ascii="Calibri" w:hAnsi="Calibri" w:cs="Calibri"/>
          <w:b/>
          <w:bCs/>
          <w:color w:val="1D2228"/>
          <w:sz w:val="32"/>
          <w:szCs w:val="32"/>
        </w:rPr>
        <w:t>Luther, hans arbejde for slavernes frigørelse på De Vestindiske Øer og hans arbejde for kvinders og mænds livssyn.</w:t>
      </w:r>
      <w:r w:rsidR="00D25B17">
        <w:rPr>
          <w:rFonts w:ascii="Calibri" w:hAnsi="Calibri" w:cs="Calibri"/>
          <w:b/>
          <w:bCs/>
          <w:color w:val="1D2228"/>
          <w:sz w:val="32"/>
          <w:szCs w:val="32"/>
        </w:rPr>
        <w:t xml:space="preserve"> </w:t>
      </w:r>
      <w:r w:rsidR="00B36FE7" w:rsidRPr="00D25B17">
        <w:rPr>
          <w:rFonts w:ascii="Calibri" w:hAnsi="Calibri" w:cs="Calibri"/>
          <w:b/>
          <w:bCs/>
          <w:color w:val="1D2228"/>
          <w:sz w:val="32"/>
          <w:szCs w:val="32"/>
        </w:rPr>
        <w:t>Regner vil også komme ind på Grundtvigs indflydelse på livet i Danmark.</w:t>
      </w:r>
    </w:p>
    <w:p w14:paraId="1719027B" w14:textId="77777777" w:rsidR="00D25B17" w:rsidRPr="00D25B17" w:rsidRDefault="00D25B17" w:rsidP="002A5D72">
      <w:pPr>
        <w:pStyle w:val="yiv3015580392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32"/>
          <w:szCs w:val="32"/>
        </w:rPr>
      </w:pPr>
    </w:p>
    <w:p w14:paraId="3E182475" w14:textId="77777777" w:rsidR="00827C35" w:rsidRPr="00D25B17" w:rsidRDefault="00AC79DE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  <w:rPr>
          <w:b/>
          <w:bCs/>
          <w:sz w:val="32"/>
          <w:szCs w:val="32"/>
        </w:rPr>
      </w:pPr>
      <w:r w:rsidRPr="00D25B17">
        <w:rPr>
          <w:b/>
          <w:bCs/>
          <w:sz w:val="32"/>
          <w:szCs w:val="32"/>
        </w:rPr>
        <w:t xml:space="preserve">De frivillige på biblioteket og Høreforeningen inviterer til et spændende </w:t>
      </w:r>
    </w:p>
    <w:p w14:paraId="43C965BD" w14:textId="451B299C" w:rsidR="00AC79DE" w:rsidRPr="00D25B17" w:rsidRDefault="00AC79DE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  <w:rPr>
          <w:b/>
          <w:bCs/>
          <w:sz w:val="32"/>
          <w:szCs w:val="32"/>
        </w:rPr>
      </w:pPr>
      <w:r w:rsidRPr="00D25B17">
        <w:rPr>
          <w:b/>
          <w:bCs/>
          <w:sz w:val="32"/>
          <w:szCs w:val="32"/>
        </w:rPr>
        <w:t xml:space="preserve">foredrag om </w:t>
      </w:r>
      <w:r w:rsidR="00210F96" w:rsidRPr="00D25B17">
        <w:rPr>
          <w:b/>
          <w:bCs/>
          <w:sz w:val="32"/>
          <w:szCs w:val="32"/>
        </w:rPr>
        <w:t xml:space="preserve">N.F.S. </w:t>
      </w:r>
      <w:r w:rsidRPr="00D25B17">
        <w:rPr>
          <w:b/>
          <w:bCs/>
          <w:sz w:val="32"/>
          <w:szCs w:val="32"/>
        </w:rPr>
        <w:t>Grundtvigs</w:t>
      </w:r>
      <w:r w:rsidR="00AA06DD" w:rsidRPr="00D25B17">
        <w:rPr>
          <w:b/>
          <w:bCs/>
          <w:sz w:val="32"/>
          <w:szCs w:val="32"/>
        </w:rPr>
        <w:t xml:space="preserve"> menneskesyn</w:t>
      </w:r>
      <w:r w:rsidR="00925CC1" w:rsidRPr="00D25B17">
        <w:rPr>
          <w:b/>
          <w:bCs/>
          <w:sz w:val="32"/>
          <w:szCs w:val="32"/>
        </w:rPr>
        <w:t xml:space="preserve"> </w:t>
      </w:r>
    </w:p>
    <w:p w14:paraId="4515AB13" w14:textId="693CECD8" w:rsidR="004C3AC8" w:rsidRPr="00D25B17" w:rsidRDefault="00B11E43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b/>
          <w:bCs/>
          <w:sz w:val="40"/>
          <w:szCs w:val="40"/>
        </w:rPr>
      </w:pPr>
      <w:r w:rsidRPr="00D25B17">
        <w:rPr>
          <w:b/>
          <w:bCs/>
          <w:sz w:val="40"/>
          <w:szCs w:val="40"/>
        </w:rPr>
        <w:t>Sognehuset</w:t>
      </w:r>
      <w:r w:rsidR="00D25B17" w:rsidRPr="00D25B17">
        <w:rPr>
          <w:b/>
          <w:bCs/>
          <w:sz w:val="40"/>
          <w:szCs w:val="40"/>
        </w:rPr>
        <w:t>,</w:t>
      </w:r>
      <w:r w:rsidR="00D25B17">
        <w:rPr>
          <w:b/>
          <w:bCs/>
          <w:sz w:val="40"/>
          <w:szCs w:val="40"/>
        </w:rPr>
        <w:t xml:space="preserve"> </w:t>
      </w:r>
      <w:r w:rsidR="00D25B17" w:rsidRPr="00D25B17">
        <w:rPr>
          <w:b/>
          <w:bCs/>
          <w:sz w:val="40"/>
          <w:szCs w:val="40"/>
        </w:rPr>
        <w:t>Kirkegade 19</w:t>
      </w:r>
      <w:r w:rsidR="00D25B17">
        <w:rPr>
          <w:b/>
          <w:bCs/>
          <w:sz w:val="40"/>
          <w:szCs w:val="40"/>
        </w:rPr>
        <w:t>, 6623 Vorbasse.</w:t>
      </w:r>
    </w:p>
    <w:p w14:paraId="6B50CF0B" w14:textId="23FF6F23" w:rsidR="004C3AC8" w:rsidRPr="007C3F4A" w:rsidRDefault="00777D34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highlight w:val="yellow"/>
        </w:rPr>
        <w:t>Tirs</w:t>
      </w:r>
      <w:r w:rsidR="004C3AC8" w:rsidRPr="007C3F4A">
        <w:rPr>
          <w:b/>
          <w:bCs/>
          <w:i/>
          <w:iCs/>
          <w:sz w:val="40"/>
          <w:szCs w:val="40"/>
          <w:highlight w:val="yellow"/>
        </w:rPr>
        <w:t xml:space="preserve">dag d. </w:t>
      </w:r>
      <w:r w:rsidR="00956406" w:rsidRPr="007C3F4A">
        <w:rPr>
          <w:b/>
          <w:bCs/>
          <w:i/>
          <w:iCs/>
          <w:sz w:val="40"/>
          <w:szCs w:val="40"/>
          <w:highlight w:val="yellow"/>
        </w:rPr>
        <w:t>29. oktober</w:t>
      </w:r>
      <w:r w:rsidR="004C3AC8" w:rsidRPr="007C3F4A">
        <w:rPr>
          <w:b/>
          <w:bCs/>
          <w:i/>
          <w:iCs/>
          <w:sz w:val="40"/>
          <w:szCs w:val="40"/>
          <w:highlight w:val="yellow"/>
        </w:rPr>
        <w:t xml:space="preserve"> kl. </w:t>
      </w:r>
      <w:r w:rsidR="00956406" w:rsidRPr="007C3F4A">
        <w:rPr>
          <w:b/>
          <w:bCs/>
          <w:i/>
          <w:iCs/>
          <w:sz w:val="40"/>
          <w:szCs w:val="40"/>
          <w:highlight w:val="yellow"/>
        </w:rPr>
        <w:t>14</w:t>
      </w:r>
      <w:r w:rsidR="004C3AC8" w:rsidRPr="007C3F4A">
        <w:rPr>
          <w:b/>
          <w:bCs/>
          <w:i/>
          <w:iCs/>
          <w:sz w:val="40"/>
          <w:szCs w:val="40"/>
          <w:highlight w:val="yellow"/>
        </w:rPr>
        <w:t>:00</w:t>
      </w:r>
      <w:r>
        <w:rPr>
          <w:b/>
          <w:bCs/>
          <w:i/>
          <w:iCs/>
          <w:sz w:val="40"/>
          <w:szCs w:val="40"/>
        </w:rPr>
        <w:t>.</w:t>
      </w:r>
    </w:p>
    <w:p w14:paraId="50299E9D" w14:textId="22EDA347" w:rsidR="00990B1B" w:rsidRPr="00D25B17" w:rsidRDefault="0029797A" w:rsidP="007402B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B3136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</w:t>
      </w:r>
      <w:r w:rsidR="00AC79DE" w:rsidRPr="00D25B17">
        <w:rPr>
          <w:b/>
          <w:bCs/>
          <w:sz w:val="32"/>
          <w:szCs w:val="32"/>
        </w:rPr>
        <w:t>Entreen er 50 kr</w:t>
      </w:r>
      <w:r w:rsidR="00401C51" w:rsidRPr="00D25B17">
        <w:rPr>
          <w:b/>
          <w:bCs/>
          <w:sz w:val="32"/>
          <w:szCs w:val="32"/>
        </w:rPr>
        <w:t>.</w:t>
      </w:r>
      <w:r w:rsidR="00AC79DE" w:rsidRPr="00D25B17">
        <w:rPr>
          <w:b/>
          <w:bCs/>
          <w:sz w:val="32"/>
          <w:szCs w:val="32"/>
        </w:rPr>
        <w:t xml:space="preserve"> </w:t>
      </w:r>
      <w:r w:rsidR="00401C51" w:rsidRPr="00D25B17">
        <w:rPr>
          <w:b/>
          <w:bCs/>
          <w:sz w:val="32"/>
          <w:szCs w:val="32"/>
        </w:rPr>
        <w:t xml:space="preserve"> </w:t>
      </w:r>
      <w:proofErr w:type="spellStart"/>
      <w:r w:rsidR="00AC79DE" w:rsidRPr="00D25B17">
        <w:rPr>
          <w:b/>
          <w:bCs/>
          <w:sz w:val="32"/>
          <w:szCs w:val="32"/>
        </w:rPr>
        <w:t>i</w:t>
      </w:r>
      <w:r w:rsidR="00956406" w:rsidRPr="00D25B17">
        <w:rPr>
          <w:b/>
          <w:bCs/>
          <w:sz w:val="32"/>
          <w:szCs w:val="32"/>
        </w:rPr>
        <w:t>ncl</w:t>
      </w:r>
      <w:proofErr w:type="spellEnd"/>
      <w:r w:rsidR="00956406" w:rsidRPr="00D25B17">
        <w:rPr>
          <w:b/>
          <w:bCs/>
          <w:sz w:val="32"/>
          <w:szCs w:val="32"/>
        </w:rPr>
        <w:t xml:space="preserve">. </w:t>
      </w:r>
      <w:r w:rsidR="004C3AC8" w:rsidRPr="00D25B17">
        <w:rPr>
          <w:b/>
          <w:bCs/>
          <w:sz w:val="32"/>
          <w:szCs w:val="32"/>
        </w:rPr>
        <w:t>kaffe og kage</w:t>
      </w:r>
      <w:r w:rsidR="005B359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A614BB">
        <w:rPr>
          <w:b/>
          <w:bCs/>
          <w:sz w:val="32"/>
          <w:szCs w:val="32"/>
        </w:rPr>
        <w:t>Ingen tilmelding</w:t>
      </w:r>
      <w:r w:rsidR="000B3136">
        <w:rPr>
          <w:b/>
          <w:bCs/>
          <w:sz w:val="32"/>
          <w:szCs w:val="32"/>
        </w:rPr>
        <w:t xml:space="preserve"> så kom blot.</w:t>
      </w:r>
    </w:p>
    <w:p w14:paraId="00577866" w14:textId="2879EADC" w:rsidR="002A5D72" w:rsidRDefault="002A5D72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D25B17">
        <w:rPr>
          <w:b/>
          <w:bCs/>
          <w:sz w:val="28"/>
          <w:szCs w:val="28"/>
        </w:rPr>
        <w:t xml:space="preserve">Der vil være </w:t>
      </w:r>
      <w:r w:rsidR="00D25B17">
        <w:rPr>
          <w:b/>
          <w:bCs/>
          <w:sz w:val="28"/>
          <w:szCs w:val="28"/>
        </w:rPr>
        <w:t xml:space="preserve">teleslynge og </w:t>
      </w:r>
      <w:r w:rsidRPr="00D25B17">
        <w:rPr>
          <w:b/>
          <w:bCs/>
          <w:sz w:val="28"/>
          <w:szCs w:val="28"/>
        </w:rPr>
        <w:t>skrivetolk</w:t>
      </w:r>
      <w:r w:rsidR="00D25B17">
        <w:rPr>
          <w:b/>
          <w:bCs/>
          <w:sz w:val="28"/>
          <w:szCs w:val="28"/>
        </w:rPr>
        <w:t>ning</w:t>
      </w:r>
      <w:r w:rsidRPr="00D25B17">
        <w:rPr>
          <w:b/>
          <w:bCs/>
          <w:sz w:val="28"/>
          <w:szCs w:val="28"/>
        </w:rPr>
        <w:t xml:space="preserve"> til stede</w:t>
      </w:r>
      <w:r w:rsidR="00D25B17">
        <w:rPr>
          <w:b/>
          <w:bCs/>
          <w:sz w:val="28"/>
          <w:szCs w:val="28"/>
        </w:rPr>
        <w:t xml:space="preserve">, så alle kan </w:t>
      </w:r>
      <w:r w:rsidR="00D53A31">
        <w:rPr>
          <w:b/>
          <w:bCs/>
          <w:sz w:val="28"/>
          <w:szCs w:val="28"/>
        </w:rPr>
        <w:t xml:space="preserve">følge med. </w:t>
      </w:r>
    </w:p>
    <w:p w14:paraId="7DE4FCA6" w14:textId="614295CB" w:rsidR="00D25B17" w:rsidRPr="00D25B17" w:rsidRDefault="00E4177F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7203B5">
        <w:rPr>
          <w:b/>
          <w:bCs/>
          <w:sz w:val="28"/>
          <w:szCs w:val="28"/>
        </w:rPr>
        <w:t>rrangementet er støttet af Billund Kommune.</w:t>
      </w:r>
    </w:p>
    <w:p w14:paraId="1DA1FE97" w14:textId="683F1B64" w:rsidR="00685866" w:rsidRPr="00D25B17" w:rsidRDefault="00685866" w:rsidP="00D25B1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b/>
          <w:bCs/>
          <w:sz w:val="28"/>
          <w:szCs w:val="28"/>
        </w:rPr>
      </w:pPr>
      <w:r w:rsidRPr="00D25B17">
        <w:rPr>
          <w:b/>
          <w:bCs/>
          <w:sz w:val="28"/>
          <w:szCs w:val="28"/>
        </w:rPr>
        <w:t>Alle er</w:t>
      </w:r>
      <w:r w:rsidR="00D25B17" w:rsidRPr="00D25B17">
        <w:rPr>
          <w:b/>
          <w:bCs/>
          <w:sz w:val="28"/>
          <w:szCs w:val="28"/>
        </w:rPr>
        <w:t xml:space="preserve"> hjertelig</w:t>
      </w:r>
      <w:r w:rsidRPr="00D25B17">
        <w:rPr>
          <w:b/>
          <w:bCs/>
          <w:sz w:val="28"/>
          <w:szCs w:val="28"/>
        </w:rPr>
        <w:t xml:space="preserve"> velkomne</w:t>
      </w:r>
      <w:r w:rsidR="00D25B17">
        <w:rPr>
          <w:b/>
          <w:bCs/>
          <w:sz w:val="28"/>
          <w:szCs w:val="28"/>
        </w:rPr>
        <w:t>.</w:t>
      </w:r>
    </w:p>
    <w:sectPr w:rsidR="00685866" w:rsidRPr="00D25B17" w:rsidSect="00D25B1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C8"/>
    <w:rsid w:val="00000DF5"/>
    <w:rsid w:val="000818EC"/>
    <w:rsid w:val="000821B8"/>
    <w:rsid w:val="000B3136"/>
    <w:rsid w:val="00186DB2"/>
    <w:rsid w:val="00191E9C"/>
    <w:rsid w:val="001C4AE3"/>
    <w:rsid w:val="00210F96"/>
    <w:rsid w:val="002406E1"/>
    <w:rsid w:val="0029797A"/>
    <w:rsid w:val="002A5D72"/>
    <w:rsid w:val="002B47F8"/>
    <w:rsid w:val="00300ECE"/>
    <w:rsid w:val="00377041"/>
    <w:rsid w:val="00401C51"/>
    <w:rsid w:val="00432E7A"/>
    <w:rsid w:val="00443113"/>
    <w:rsid w:val="00486D04"/>
    <w:rsid w:val="004C3AC8"/>
    <w:rsid w:val="00567623"/>
    <w:rsid w:val="005B3598"/>
    <w:rsid w:val="005C7E93"/>
    <w:rsid w:val="00685866"/>
    <w:rsid w:val="006D4A7B"/>
    <w:rsid w:val="007203B5"/>
    <w:rsid w:val="007402BA"/>
    <w:rsid w:val="00777D34"/>
    <w:rsid w:val="007C3F4A"/>
    <w:rsid w:val="00827C35"/>
    <w:rsid w:val="0087100E"/>
    <w:rsid w:val="00925CC1"/>
    <w:rsid w:val="009329DA"/>
    <w:rsid w:val="00950E6E"/>
    <w:rsid w:val="00956406"/>
    <w:rsid w:val="00990B1B"/>
    <w:rsid w:val="009A1E68"/>
    <w:rsid w:val="009D5527"/>
    <w:rsid w:val="009F45C5"/>
    <w:rsid w:val="00A23D82"/>
    <w:rsid w:val="00A614BB"/>
    <w:rsid w:val="00AA06DD"/>
    <w:rsid w:val="00AC79DE"/>
    <w:rsid w:val="00B11E43"/>
    <w:rsid w:val="00B36FE7"/>
    <w:rsid w:val="00BF50F7"/>
    <w:rsid w:val="00C13B38"/>
    <w:rsid w:val="00D25B17"/>
    <w:rsid w:val="00D53A31"/>
    <w:rsid w:val="00E4177F"/>
    <w:rsid w:val="00E5745E"/>
    <w:rsid w:val="00EC2CBC"/>
    <w:rsid w:val="00EE02BC"/>
    <w:rsid w:val="00EF3CD8"/>
    <w:rsid w:val="00EF3E6A"/>
    <w:rsid w:val="00F572C9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691"/>
  <w15:chartTrackingRefBased/>
  <w15:docId w15:val="{31ECDA98-13B3-4B28-ACD6-3703C0B7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8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3A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A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A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A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A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A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A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A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A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A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A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A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A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A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A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A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AC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C3A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AC8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4C3A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A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AC8"/>
    <w:rPr>
      <w:b/>
      <w:bCs/>
      <w:smallCaps/>
      <w:color w:val="0F4761" w:themeColor="accent1" w:themeShade="BF"/>
      <w:spacing w:val="5"/>
    </w:rPr>
  </w:style>
  <w:style w:type="paragraph" w:customStyle="1" w:styleId="yiv3015580392msonormal">
    <w:name w:val="yiv3015580392msonormal"/>
    <w:basedOn w:val="Normal"/>
    <w:rsid w:val="004C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Østergaard</dc:creator>
  <cp:keywords/>
  <dc:description/>
  <cp:lastModifiedBy>Lisa Wedel</cp:lastModifiedBy>
  <cp:revision>2</cp:revision>
  <cp:lastPrinted>2024-09-17T09:05:00Z</cp:lastPrinted>
  <dcterms:created xsi:type="dcterms:W3CDTF">2024-09-27T06:16:00Z</dcterms:created>
  <dcterms:modified xsi:type="dcterms:W3CDTF">2024-09-27T06:16:00Z</dcterms:modified>
</cp:coreProperties>
</file>